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576" w:lineRule="exact"/>
        <w:ind w:left="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12"/>
          <w:sz w:val="32"/>
          <w:szCs w:val="32"/>
        </w:rPr>
        <w:t>附</w:t>
      </w:r>
      <w:r>
        <w:rPr>
          <w:rFonts w:hint="eastAsia" w:ascii="宋体" w:hAnsi="宋体" w:cs="宋体"/>
          <w:b/>
          <w:bCs/>
          <w:spacing w:val="-12"/>
          <w:sz w:val="32"/>
          <w:szCs w:val="32"/>
          <w:lang w:eastAsia="zh-CN"/>
        </w:rPr>
        <w:t>件</w:t>
      </w:r>
      <w:r>
        <w:rPr>
          <w:rFonts w:hint="eastAsia" w:ascii="宋体" w:hAnsi="宋体" w:eastAsia="宋体" w:cs="宋体"/>
          <w:b/>
          <w:bCs/>
          <w:spacing w:val="-12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pacing w:val="-12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32"/>
          <w:szCs w:val="32"/>
        </w:rPr>
        <w:t>旺苍县2025年重点防洪场镇防汛责任人名单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tbl>
      <w:tblPr>
        <w:tblStyle w:val="12"/>
        <w:tblW w:w="5011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57"/>
        <w:gridCol w:w="2958"/>
        <w:gridCol w:w="29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3"/>
                <w:sz w:val="24"/>
                <w:szCs w:val="24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3"/>
                <w:sz w:val="24"/>
                <w:szCs w:val="24"/>
              </w:rPr>
              <w:t>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党委书记</w:t>
            </w:r>
          </w:p>
        </w:tc>
        <w:tc>
          <w:tcPr>
            <w:tcW w:w="2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4"/>
                <w:sz w:val="24"/>
                <w:szCs w:val="24"/>
              </w:rPr>
              <w:t>乡镇长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东河镇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石宝剑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杨金敏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嘉川镇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杨  斌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李含林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普济镇</w:t>
            </w:r>
          </w:p>
        </w:tc>
        <w:tc>
          <w:tcPr>
            <w:tcW w:w="295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何  勋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刘  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白水镇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张  敏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柳兰林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木门镇</w:t>
            </w:r>
          </w:p>
        </w:tc>
        <w:tc>
          <w:tcPr>
            <w:tcW w:w="295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张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三江镇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马敬宇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何  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张华镇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母松灵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陈  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国华镇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曾得智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龙新全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英萃镇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雷  震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苟志明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五权镇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杨  强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王中煕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大德镇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孙贵全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殷通治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大两镇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王  宇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边飞鹏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米仓山镇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向兴平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梅琦林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檬子乡</w:t>
            </w:r>
          </w:p>
        </w:tc>
        <w:tc>
          <w:tcPr>
            <w:tcW w:w="2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强海昌</w:t>
            </w:r>
          </w:p>
        </w:tc>
        <w:tc>
          <w:tcPr>
            <w:tcW w:w="295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侯  蛟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YmMzNWVkMWVjMTAwNWZhODU3MjVmZGVlNjRkZGIifQ=="/>
    <w:docVar w:name="KSO_WPS_MARK_KEY" w:val="af8d2987-9f0c-4991-821c-b806069eaf06"/>
  </w:docVars>
  <w:rsids>
    <w:rsidRoot w:val="003C6F29"/>
    <w:rsid w:val="00114EB5"/>
    <w:rsid w:val="00121E0A"/>
    <w:rsid w:val="002766B0"/>
    <w:rsid w:val="002F1612"/>
    <w:rsid w:val="00324CB4"/>
    <w:rsid w:val="003C6F29"/>
    <w:rsid w:val="007F4C69"/>
    <w:rsid w:val="00903A40"/>
    <w:rsid w:val="00A16C6A"/>
    <w:rsid w:val="00A84649"/>
    <w:rsid w:val="00B24D09"/>
    <w:rsid w:val="00BC1546"/>
    <w:rsid w:val="00DB6A7C"/>
    <w:rsid w:val="00E31B13"/>
    <w:rsid w:val="00FA738C"/>
    <w:rsid w:val="0218550D"/>
    <w:rsid w:val="032636FF"/>
    <w:rsid w:val="03447E2C"/>
    <w:rsid w:val="03977870"/>
    <w:rsid w:val="07152D4E"/>
    <w:rsid w:val="08C828A8"/>
    <w:rsid w:val="0A373EC7"/>
    <w:rsid w:val="0A712F7E"/>
    <w:rsid w:val="0AAC30DA"/>
    <w:rsid w:val="0EAD05D0"/>
    <w:rsid w:val="0F883AC5"/>
    <w:rsid w:val="10124C53"/>
    <w:rsid w:val="10306ECF"/>
    <w:rsid w:val="10587C48"/>
    <w:rsid w:val="10DC23F1"/>
    <w:rsid w:val="119122E3"/>
    <w:rsid w:val="15333B7C"/>
    <w:rsid w:val="162D4181"/>
    <w:rsid w:val="167021CB"/>
    <w:rsid w:val="1968700C"/>
    <w:rsid w:val="1A9E2313"/>
    <w:rsid w:val="1BCA1AD8"/>
    <w:rsid w:val="20244804"/>
    <w:rsid w:val="23DB39B4"/>
    <w:rsid w:val="23F827D0"/>
    <w:rsid w:val="250009B2"/>
    <w:rsid w:val="27951285"/>
    <w:rsid w:val="283425F5"/>
    <w:rsid w:val="29106F00"/>
    <w:rsid w:val="2A6E765D"/>
    <w:rsid w:val="2F30145F"/>
    <w:rsid w:val="30234E4A"/>
    <w:rsid w:val="31EF4E69"/>
    <w:rsid w:val="32937D10"/>
    <w:rsid w:val="3326555E"/>
    <w:rsid w:val="335A63B7"/>
    <w:rsid w:val="38690D0A"/>
    <w:rsid w:val="3DEE51AB"/>
    <w:rsid w:val="3E5F1421"/>
    <w:rsid w:val="3F8D631F"/>
    <w:rsid w:val="40B93970"/>
    <w:rsid w:val="40EB44EC"/>
    <w:rsid w:val="41A61255"/>
    <w:rsid w:val="44D4337B"/>
    <w:rsid w:val="463B30B7"/>
    <w:rsid w:val="47F4030A"/>
    <w:rsid w:val="4B992976"/>
    <w:rsid w:val="4BED5C65"/>
    <w:rsid w:val="4CC47196"/>
    <w:rsid w:val="4D4D394E"/>
    <w:rsid w:val="4E266826"/>
    <w:rsid w:val="50D36EA2"/>
    <w:rsid w:val="52612828"/>
    <w:rsid w:val="54E335E9"/>
    <w:rsid w:val="58222639"/>
    <w:rsid w:val="58791752"/>
    <w:rsid w:val="591A0CAC"/>
    <w:rsid w:val="592C0145"/>
    <w:rsid w:val="59975120"/>
    <w:rsid w:val="5A504443"/>
    <w:rsid w:val="5CD44155"/>
    <w:rsid w:val="5D263C64"/>
    <w:rsid w:val="5F330A70"/>
    <w:rsid w:val="5F653BFF"/>
    <w:rsid w:val="5FE703C7"/>
    <w:rsid w:val="613E3D38"/>
    <w:rsid w:val="61B46830"/>
    <w:rsid w:val="62A260AB"/>
    <w:rsid w:val="66670372"/>
    <w:rsid w:val="67B20B46"/>
    <w:rsid w:val="690671B4"/>
    <w:rsid w:val="697A180D"/>
    <w:rsid w:val="6A4D1C4A"/>
    <w:rsid w:val="6B703E4E"/>
    <w:rsid w:val="6B8174C3"/>
    <w:rsid w:val="6BF645FD"/>
    <w:rsid w:val="6FEFD142"/>
    <w:rsid w:val="72FA78C0"/>
    <w:rsid w:val="745168AA"/>
    <w:rsid w:val="74C0570A"/>
    <w:rsid w:val="75D04A2C"/>
    <w:rsid w:val="77E85551"/>
    <w:rsid w:val="781A6FB4"/>
    <w:rsid w:val="78727860"/>
    <w:rsid w:val="7A58524A"/>
    <w:rsid w:val="7AE6032D"/>
    <w:rsid w:val="7DE30DC1"/>
    <w:rsid w:val="FFE03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20"/>
      <w:ind w:firstLine="640" w:firstLineChars="200"/>
    </w:pPr>
    <w:rPr>
      <w:rFonts w:eastAsia="仿宋"/>
      <w:b/>
      <w:color w:val="000000"/>
      <w:sz w:val="3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华文中宋" w:eastAsia="华文中宋"/>
      <w:sz w:val="32"/>
    </w:rPr>
  </w:style>
  <w:style w:type="paragraph" w:styleId="4">
    <w:name w:val="Body Text"/>
    <w:basedOn w:val="1"/>
    <w:link w:val="10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Char"/>
    <w:basedOn w:val="9"/>
    <w:link w:val="4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1">
    <w:name w:val="BodyText1I2"/>
    <w:basedOn w:val="1"/>
    <w:qFormat/>
    <w:uiPriority w:val="99"/>
    <w:pPr>
      <w:spacing w:after="120"/>
      <w:ind w:left="420" w:leftChars="200" w:firstLine="420" w:firstLineChars="200"/>
    </w:pPr>
    <w:rPr>
      <w:rFonts w:eastAsia="宋体" w:cs="Calibri"/>
      <w:sz w:val="21"/>
      <w:szCs w:val="21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33</Pages>
  <Words>456</Words>
  <Characters>478</Characters>
  <Lines>33</Lines>
  <Paragraphs>9</Paragraphs>
  <TotalTime>36</TotalTime>
  <ScaleCrop>false</ScaleCrop>
  <LinksUpToDate>false</LinksUpToDate>
  <CharactersWithSpaces>493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FXB</dc:creator>
  <cp:lastModifiedBy>user</cp:lastModifiedBy>
  <cp:lastPrinted>2025-05-20T18:15:00Z</cp:lastPrinted>
  <dcterms:modified xsi:type="dcterms:W3CDTF">2025-05-20T15:59:11Z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71EBDE7102E740539A580E7561698C3C_13</vt:lpwstr>
  </property>
</Properties>
</file>